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A8" w:rsidRPr="000C57A8" w:rsidRDefault="000C57A8" w:rsidP="000C57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Как сделать так, чтобы у ребенка был красивый почерк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oderzhanie"/>
      <w:bookmarkEnd w:id="0"/>
      <w:r w:rsidRPr="000C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</w:p>
    <w:p w:rsidR="000C57A8" w:rsidRPr="000C57A8" w:rsidRDefault="000C57A8" w:rsidP="000C5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anchor="vozmozhnye-nedostatki-manery-pisma-u-rebenka" w:history="1">
        <w:r w:rsidRPr="000C57A8">
          <w:rPr>
            <w:rFonts w:ascii="Times New Roman" w:eastAsia="Times New Roman" w:hAnsi="Times New Roman" w:cs="Times New Roman"/>
            <w:b/>
            <w:bCs/>
            <w:color w:val="3157B0"/>
            <w:sz w:val="24"/>
            <w:szCs w:val="24"/>
          </w:rPr>
          <w:t>Возможные недостатки манеры письма у ребенка</w:t>
        </w:r>
      </w:hyperlink>
    </w:p>
    <w:p w:rsidR="000C57A8" w:rsidRPr="000C57A8" w:rsidRDefault="000C57A8" w:rsidP="000C5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anchor="kak-sdelat-pocherk-luchshe-i-krasivee" w:history="1">
        <w:r w:rsidRPr="000C57A8">
          <w:rPr>
            <w:rFonts w:ascii="Times New Roman" w:eastAsia="Times New Roman" w:hAnsi="Times New Roman" w:cs="Times New Roman"/>
            <w:b/>
            <w:bCs/>
            <w:color w:val="3157B0"/>
            <w:sz w:val="24"/>
            <w:szCs w:val="24"/>
          </w:rPr>
          <w:t>Как сделать почерк лучше и красивее</w:t>
        </w:r>
      </w:hyperlink>
    </w:p>
    <w:p w:rsidR="000C57A8" w:rsidRPr="000C57A8" w:rsidRDefault="000C57A8" w:rsidP="000C5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anchor="pravilnoe-polozhenie-tela-zalog-krasivogo-pocherka" w:history="1">
        <w:r w:rsidRPr="000C57A8">
          <w:rPr>
            <w:rFonts w:ascii="Times New Roman" w:eastAsia="Times New Roman" w:hAnsi="Times New Roman" w:cs="Times New Roman"/>
            <w:b/>
            <w:bCs/>
            <w:color w:val="3157B0"/>
            <w:sz w:val="24"/>
            <w:szCs w:val="24"/>
          </w:rPr>
          <w:t>Правильное положение тела - залог красивого почерка</w:t>
        </w:r>
      </w:hyperlink>
    </w:p>
    <w:p w:rsidR="000C57A8" w:rsidRPr="000C57A8" w:rsidRDefault="000C57A8" w:rsidP="000C5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anchor="korrektirovka-pocherka-izmenyaem-polozhenie-tetradi" w:history="1">
        <w:r w:rsidRPr="000C57A8">
          <w:rPr>
            <w:rFonts w:ascii="Times New Roman" w:eastAsia="Times New Roman" w:hAnsi="Times New Roman" w:cs="Times New Roman"/>
            <w:b/>
            <w:bCs/>
            <w:color w:val="3157B0"/>
            <w:sz w:val="24"/>
            <w:szCs w:val="24"/>
          </w:rPr>
          <w:t>Корректировка почерка: изменяем положение тетради</w:t>
        </w:r>
      </w:hyperlink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Почерк – одна из наиболее важных особенностей человека. Умение писать закладывается в раннем детстве и постоянно совершенствуется. Поэтому родителям надо приложить максимум усилий, чтобы у ребенка выработался правильный стиль письма и красивый почерк.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детей младшего дошкольного возраста активно занимаются </w:t>
      </w:r>
      <w:hyperlink r:id="rId9" w:tooltip="Подготовка к школе" w:history="1">
        <w:r w:rsidRPr="000C57A8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</w:rPr>
          <w:t>подготовкой к школе</w:t>
        </w:r>
      </w:hyperlink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изучают с ребенком буквы, цифры, учат его читать и писать. Тогда ребенок пойдет в школу с определенными знаниями, которые обеспечат легкое обучение. Побеспокоиться нужно не только об уровне знаний, но и о качестве почерка. Выработать красивый каллиграфический почерк помогут рекомендации специалистов.</w:t>
      </w:r>
    </w:p>
    <w:p w:rsidR="000C57A8" w:rsidRPr="000C57A8" w:rsidRDefault="000C57A8" w:rsidP="000C57A8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vozmozhnye-nedostatki-manery-pisma-u-reb"/>
      <w:bookmarkEnd w:id="1"/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недостатки манеры письма у ребенка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приступить к исправлению недостатков манеры письма, следует произвести анализ почерка ребенка. На чистом листе тетради ребенок должен написать несколько слов, после чего родителям предстоит объективно оценить написанное. Возможные недостатки письма:</w:t>
      </w:r>
    </w:p>
    <w:p w:rsidR="000C57A8" w:rsidRPr="000C57A8" w:rsidRDefault="000C57A8" w:rsidP="000C57A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слишком большие, маленькие или разной высоты.</w:t>
      </w:r>
    </w:p>
    <w:p w:rsidR="000C57A8" w:rsidRPr="000C57A8" w:rsidRDefault="000C57A8" w:rsidP="000C57A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расположены без наклона или, наоборот, сильно наклонены вправо или влево.</w:t>
      </w:r>
    </w:p>
    <w:p w:rsidR="000C57A8" w:rsidRPr="000C57A8" w:rsidRDefault="000C57A8" w:rsidP="000C57A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письме ребенок слишком сильно или слабо нажимает на ручку.</w:t>
      </w:r>
    </w:p>
    <w:p w:rsidR="000C57A8" w:rsidRPr="000C57A8" w:rsidRDefault="000C57A8" w:rsidP="000C57A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между буквами одного слова неоднородное или отсутствует.</w:t>
      </w:r>
    </w:p>
    <w:p w:rsidR="000C57A8" w:rsidRPr="000C57A8" w:rsidRDefault="000C57A8" w:rsidP="000C57A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буквы написаны невыразительно или нечитабельно.</w:t>
      </w:r>
    </w:p>
    <w:p w:rsidR="000C57A8" w:rsidRPr="000C57A8" w:rsidRDefault="000C57A8" w:rsidP="000C57A8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kak-sdelat-pocherk-luchshe-i-krasivee"/>
      <w:bookmarkEnd w:id="2"/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сделать почерк лучше и красивее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объективного анализа манеры письма в зависимости от выявленных проблем надо использовать эффективные способы их решений. Мы научим вас, как эффективно исправить часто встречаемые недостатки письма:</w:t>
      </w:r>
    </w:p>
    <w:p w:rsidR="000C57A8" w:rsidRPr="000C57A8" w:rsidRDefault="000C57A8" w:rsidP="000C57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Разный размер и высота букв</w:t>
      </w: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. Научиться писать буквы красиво, чтобы они были идеальной высоты и размера, поможет специальная пропись-тетрадь. Разлинованные особым образом страницы помогут научиться писать лучше, не выходя за рамки линий.</w:t>
      </w:r>
    </w:p>
    <w:p w:rsidR="000C57A8" w:rsidRPr="000C57A8" w:rsidRDefault="000C57A8" w:rsidP="000C57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Исправляем наклон букв</w:t>
      </w: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Решить проблемы с неправильным наклоном букв можно, используя тетрадь в косую линейку. Чтобы выработать правильное написание букв и слов под наклоном, надо методически работать над их написанием.</w:t>
      </w:r>
    </w:p>
    <w:p w:rsidR="000C57A8" w:rsidRPr="000C57A8" w:rsidRDefault="000C57A8" w:rsidP="000C57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Корректировка нажима</w:t>
      </w: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. Чтобы отрегулировать силу нажима на ручку, надо, в первую очередь, учиться правильно ее держать. Ребенок должен держать ручку непринужденно и не слишком надавливать на нее при письме.</w:t>
      </w:r>
    </w:p>
    <w:p w:rsidR="000C57A8" w:rsidRPr="000C57A8" w:rsidRDefault="000C57A8" w:rsidP="000C57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Соединение букв</w:t>
      </w: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соединение букв в слове неоднородно или отсутствует, рекомендуется постоянно упражняться под присмотром взрослых в "безотрывном письме". Прописи для школьников - лучший способ тренироваться в написании соединения букв слова без отрыва от бумаги.</w:t>
      </w:r>
    </w:p>
    <w:p w:rsidR="000C57A8" w:rsidRPr="000C57A8" w:rsidRDefault="000C57A8" w:rsidP="000C57A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Учим ребенка писать отдельные буквы</w:t>
      </w: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определенные буквы написаны неразборчиво, придется заново учиться писать выпавшие печатные и прописные буквы. Родители должны следить, чтобы ребенок тщательно прописывал все элементы буквы. Чтобы задействовать механическую память ребенка, рекомендуется это делать систематически. Для достижения положительного и стабильного результата надо прописывать буквы, а позже слова по несколько страниц.</w:t>
      </w:r>
    </w:p>
    <w:p w:rsidR="000C57A8" w:rsidRPr="000C57A8" w:rsidRDefault="000C57A8" w:rsidP="000C57A8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ravilnoe-polozhenie-tela-zalog-krasivog"/>
      <w:bookmarkEnd w:id="3"/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положение тела - залог красивого почерка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распространенной причиной некрасивого почерка является неправильное положение тела, рук, ног и осанки во время письма. При наличии этих проблем у детей формируются следующие особенности письма:</w:t>
      </w:r>
    </w:p>
    <w:p w:rsidR="000C57A8" w:rsidRPr="000C57A8" w:rsidRDefault="000C57A8" w:rsidP="000C57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неправильный наклон букв;</w:t>
      </w:r>
    </w:p>
    <w:p w:rsidR="000C57A8" w:rsidRPr="000C57A8" w:rsidRDefault="000C57A8" w:rsidP="000C57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непараллельные элементы одной буквы;</w:t>
      </w:r>
    </w:p>
    <w:p w:rsidR="000C57A8" w:rsidRPr="000C57A8" w:rsidRDefault="000C57A8" w:rsidP="000C57A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в словах написаны с наклоном в разные стороны.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поза и положение ручки способствуют формированию правильной техники письма. Чтобы освоить особенности правильной посадки, правила держания ручки и идеальную технику письма, родители должны выполнять определенные правила и рекомендации.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как научить ребенка правильной позе за столом или партой? Во время письма ребенок должен сидеть прямо: его туловище, голова и плечи должны быть зафиксированы в ровном положении. Спина опирается на спинку стула, ноги расположены прямо и согнуты под углом 90%, а стопы ребенок может поставить на пол или на подставку.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 может быть немного наклонен вперед, при этом локти должны лежать на краю стола, а голова не опущена. Если ребенок прислоняется к спинке стула, его локти должны выходить за край стола и находиться на расстоянии до 15 см от тела. Такое положение тела считается идеальным для письма.</w:t>
      </w:r>
    </w:p>
    <w:p w:rsidR="000C57A8" w:rsidRPr="000C57A8" w:rsidRDefault="000C57A8" w:rsidP="000C57A8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korrektirovka-pocherka-izmenyaem-polozhe"/>
      <w:bookmarkEnd w:id="4"/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почерка: изменяем положение тетради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Некрасивый почерк часто является следствием неправильного положения тетради на столе. От этого также зависит четкость почерка. Тетрадь, расположенная с наклоном 10-15°, позволяет правильно сидеть и легко передвигать руку при написании букв. По мере заполнения страницы тетрадь передвигается вверх. Левой рукой ребенок должен ее поддерживать. Если ребенок правша, тетрадь располагается под наклоном вправо, если левша – влево.</w:t>
      </w:r>
    </w:p>
    <w:p w:rsidR="000C57A8" w:rsidRPr="000C57A8" w:rsidRDefault="000C57A8" w:rsidP="000C57A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A8"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Скорректировать почерк ребенка и сделать его красивее можно в любом возрасте. Главное, надо запастись терпением и методично прописывать упражнения, которые предложены в специальных учебных прописях. При этом не забывайте контролировать положение ребенка, его осанку, как он держит ручку и расположение тетради. Выполняя все рекомендации, в скором времени вы будете гордиться каллиграфическим почерком своего ребенка.</w:t>
      </w:r>
    </w:p>
    <w:p w:rsidR="00000000" w:rsidRDefault="002F4B4B" w:rsidP="000C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B4B" w:rsidRPr="000C57A8" w:rsidRDefault="002F4B4B" w:rsidP="000C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2F4B4B">
        <w:rPr>
          <w:rFonts w:ascii="Times New Roman" w:hAnsi="Times New Roman" w:cs="Times New Roman"/>
          <w:sz w:val="24"/>
          <w:szCs w:val="24"/>
        </w:rPr>
        <w:t>http://www.7ya.ru/article/Kak-sdelat-tak-chtoby-u-rebenka-byl-krasivyj-pocherk/</w:t>
      </w:r>
    </w:p>
    <w:sectPr w:rsidR="002F4B4B" w:rsidRPr="000C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01A"/>
    <w:multiLevelType w:val="multilevel"/>
    <w:tmpl w:val="0AD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833DD"/>
    <w:multiLevelType w:val="multilevel"/>
    <w:tmpl w:val="CBE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A67B8"/>
    <w:multiLevelType w:val="multilevel"/>
    <w:tmpl w:val="83BC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B3A89"/>
    <w:multiLevelType w:val="multilevel"/>
    <w:tmpl w:val="ECB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57A8"/>
    <w:rsid w:val="000C57A8"/>
    <w:rsid w:val="002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5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57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C57A8"/>
    <w:rPr>
      <w:color w:val="0000FF"/>
      <w:u w:val="single"/>
    </w:rPr>
  </w:style>
  <w:style w:type="character" w:customStyle="1" w:styleId="ocenkalink">
    <w:name w:val="ocenka_link"/>
    <w:basedOn w:val="a0"/>
    <w:rsid w:val="000C57A8"/>
  </w:style>
  <w:style w:type="paragraph" w:styleId="a4">
    <w:name w:val="Normal (Web)"/>
    <w:basedOn w:val="a"/>
    <w:uiPriority w:val="99"/>
    <w:semiHidden/>
    <w:unhideWhenUsed/>
    <w:rsid w:val="000C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57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714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699">
                  <w:marLeft w:val="-273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Kak-sdelat-tak-chtoby-u-rebenka-byl-krasivyj-poche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ya.ru/article/Kak-sdelat-tak-chtoby-u-rebenka-byl-krasivyj-poche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Kak-sdelat-tak-chtoby-u-rebenka-byl-krasivyj-pocher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7ya.ru/article/Kak-sdelat-tak-chtoby-u-rebenka-byl-krasivyj-pocher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7ya.ru/pub/prep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2017-11-05T07:00:00Z</dcterms:created>
  <dcterms:modified xsi:type="dcterms:W3CDTF">2017-11-05T07:02:00Z</dcterms:modified>
</cp:coreProperties>
</file>